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8B" w:rsidRPr="0072198B" w:rsidRDefault="00EB2BC8">
      <w:pPr>
        <w:adjustRightInd w:val="0"/>
        <w:spacing w:line="360" w:lineRule="auto"/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bookmarkStart w:id="0" w:name="_GoBack"/>
      <w:r w:rsidRPr="0072198B">
        <w:rPr>
          <w:rFonts w:asciiTheme="majorEastAsia" w:eastAsiaTheme="majorEastAsia" w:hAnsiTheme="majorEastAsia" w:cstheme="majorEastAsia" w:hint="eastAsia"/>
          <w:b/>
          <w:color w:val="000000" w:themeColor="text1"/>
          <w:sz w:val="32"/>
          <w:szCs w:val="32"/>
        </w:rPr>
        <w:t>杭州第十四中学青山</w:t>
      </w:r>
      <w:proofErr w:type="gramStart"/>
      <w:r w:rsidRPr="0072198B">
        <w:rPr>
          <w:rFonts w:asciiTheme="majorEastAsia" w:eastAsiaTheme="majorEastAsia" w:hAnsiTheme="majorEastAsia" w:cstheme="majorEastAsia" w:hint="eastAsia"/>
          <w:b/>
          <w:color w:val="000000" w:themeColor="text1"/>
          <w:sz w:val="32"/>
          <w:szCs w:val="32"/>
        </w:rPr>
        <w:t>湖学校</w:t>
      </w:r>
      <w:proofErr w:type="gramEnd"/>
      <w:r w:rsidRPr="0072198B">
        <w:rPr>
          <w:rFonts w:asciiTheme="majorEastAsia" w:eastAsiaTheme="majorEastAsia" w:hAnsiTheme="majorEastAsia" w:cstheme="majorEastAsia" w:hint="eastAsia"/>
          <w:b/>
          <w:color w:val="000000" w:themeColor="text1"/>
          <w:sz w:val="32"/>
          <w:szCs w:val="32"/>
        </w:rPr>
        <w:t>2024年美术特色班招生方案</w:t>
      </w:r>
    </w:p>
    <w:p w:rsidR="001C388B" w:rsidRPr="0072198B" w:rsidRDefault="00EB2BC8">
      <w:pPr>
        <w:adjustRightInd w:val="0"/>
        <w:snapToGrid w:val="0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28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28"/>
          <w:sz w:val="24"/>
          <w:szCs w:val="24"/>
        </w:rPr>
        <w:t>为进一步推进素质教育，充分发挥杭州第十四中学青山</w:t>
      </w:r>
      <w:proofErr w:type="gramStart"/>
      <w:r w:rsidRPr="0072198B">
        <w:rPr>
          <w:rFonts w:ascii="仿宋_GB2312" w:eastAsia="仿宋_GB2312" w:hAnsi="仿宋_GB2312" w:cs="仿宋_GB2312" w:hint="eastAsia"/>
          <w:color w:val="000000" w:themeColor="text1"/>
          <w:kern w:val="28"/>
          <w:sz w:val="24"/>
          <w:szCs w:val="24"/>
        </w:rPr>
        <w:t>湖学校</w:t>
      </w:r>
      <w:proofErr w:type="gramEnd"/>
      <w:r w:rsidRPr="0072198B">
        <w:rPr>
          <w:rFonts w:ascii="仿宋_GB2312" w:eastAsia="仿宋_GB2312" w:hAnsi="仿宋_GB2312" w:cs="仿宋_GB2312" w:hint="eastAsia"/>
          <w:color w:val="000000" w:themeColor="text1"/>
          <w:kern w:val="28"/>
          <w:sz w:val="24"/>
          <w:szCs w:val="24"/>
        </w:rPr>
        <w:t>的办学优势，推动学校多样化特色发展，实施因材施教，促进学生全面而有个性地发展，现面向临安区招收具有美术特长的初中毕业生。美术特色班的招生工作坚持“公开、公平、公正”的原则，全面衡量，择优录取。</w:t>
      </w:r>
    </w:p>
    <w:p w:rsidR="001C388B" w:rsidRPr="0072198B" w:rsidRDefault="00EB2BC8">
      <w:pPr>
        <w:adjustRightInd w:val="0"/>
        <w:snapToGrid w:val="0"/>
        <w:spacing w:line="360" w:lineRule="auto"/>
        <w:ind w:firstLine="420"/>
        <w:rPr>
          <w:rFonts w:ascii="黑体" w:eastAsia="黑体" w:hAnsi="黑体" w:cs="黑体"/>
          <w:bCs/>
          <w:color w:val="000000" w:themeColor="text1"/>
          <w:kern w:val="0"/>
          <w:sz w:val="24"/>
          <w:szCs w:val="24"/>
        </w:rPr>
      </w:pPr>
      <w:r w:rsidRPr="0072198B">
        <w:rPr>
          <w:rFonts w:ascii="黑体" w:eastAsia="黑体" w:hAnsi="黑体" w:cs="黑体" w:hint="eastAsia"/>
          <w:bCs/>
          <w:color w:val="000000" w:themeColor="text1"/>
          <w:kern w:val="0"/>
          <w:sz w:val="24"/>
          <w:szCs w:val="24"/>
        </w:rPr>
        <w:t>一、领导小组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28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28"/>
          <w:sz w:val="24"/>
          <w:szCs w:val="24"/>
        </w:rPr>
        <w:t>1.成立以校长为组长的学校美术特色班招生工作领导小组，负责研究、决策招生工作中的重大事项，负责对通过术科测试的学生名单进行审核、上报审批和初中毕业升学考试后的相关录取工作。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28"/>
          <w:sz w:val="24"/>
          <w:szCs w:val="24"/>
        </w:rPr>
        <w:t>2.</w:t>
      </w: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领导小组下设办公室，负责对报名学生进行资格审查，组织术科测试、成绩汇总及网上公示等事宜。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3.成立招生工作纪检监督组，全程监督招生工作。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ind w:firstLine="420"/>
        <w:rPr>
          <w:rFonts w:ascii="黑体" w:eastAsia="黑体" w:hAnsi="黑体" w:cs="黑体"/>
          <w:bCs/>
          <w:color w:val="000000" w:themeColor="text1"/>
          <w:kern w:val="0"/>
          <w:sz w:val="24"/>
          <w:szCs w:val="24"/>
        </w:rPr>
      </w:pPr>
      <w:r w:rsidRPr="0072198B">
        <w:rPr>
          <w:rFonts w:ascii="黑体" w:eastAsia="黑体" w:hAnsi="黑体" w:cs="黑体" w:hint="eastAsia"/>
          <w:bCs/>
          <w:color w:val="000000" w:themeColor="text1"/>
          <w:kern w:val="0"/>
          <w:sz w:val="24"/>
          <w:szCs w:val="24"/>
        </w:rPr>
        <w:t>二、招生计划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ind w:firstLine="420"/>
        <w:rPr>
          <w:rFonts w:ascii="仿宋_GB2312" w:eastAsia="仿宋_GB2312" w:hAnsi="仿宋_GB2312" w:cs="仿宋_GB2312"/>
          <w:bCs/>
          <w:color w:val="000000" w:themeColor="text1"/>
          <w:kern w:val="0"/>
          <w:sz w:val="22"/>
        </w:rPr>
      </w:pPr>
      <w:r w:rsidRPr="0072198B"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4"/>
          <w:szCs w:val="24"/>
        </w:rPr>
        <w:t>1个班，40人。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ind w:firstLine="420"/>
        <w:rPr>
          <w:rFonts w:ascii="黑体" w:eastAsia="黑体" w:hAnsi="黑体" w:cs="黑体"/>
          <w:bCs/>
          <w:color w:val="000000" w:themeColor="text1"/>
          <w:kern w:val="0"/>
          <w:sz w:val="24"/>
          <w:szCs w:val="24"/>
        </w:rPr>
      </w:pPr>
      <w:r w:rsidRPr="0072198B">
        <w:rPr>
          <w:rFonts w:ascii="黑体" w:eastAsia="黑体" w:hAnsi="黑体" w:cs="黑体" w:hint="eastAsia"/>
          <w:bCs/>
          <w:color w:val="000000" w:themeColor="text1"/>
          <w:kern w:val="0"/>
          <w:sz w:val="24"/>
          <w:szCs w:val="24"/>
        </w:rPr>
        <w:t>三、报名条件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1.</w:t>
      </w:r>
      <w:r w:rsidR="00B874C0"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符合</w:t>
      </w:r>
      <w:r w:rsidR="00B874C0" w:rsidRPr="0072198B">
        <w:rPr>
          <w:rFonts w:ascii="仿宋" w:eastAsia="仿宋" w:hAnsi="仿宋" w:hint="eastAsia"/>
          <w:color w:val="000000" w:themeColor="text1"/>
          <w:sz w:val="24"/>
          <w:szCs w:val="28"/>
        </w:rPr>
        <w:t>《杭州市临安区教育局关于2024年普通高中招收特长生工作的通知》</w:t>
      </w: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中报名条件的应届毕业生，成绩良好，学生综合评语中的操行评定良好及以上，综合素质等级评定4个P及以上。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" w:eastAsia="仿宋" w:hAnsi="仿宋"/>
          <w:color w:val="000000" w:themeColor="text1"/>
          <w:sz w:val="21"/>
          <w:szCs w:val="22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2.有美术特长、热爱美术的学生均可报名。色盲、色弱学生不能报考（因不符合美术学习和高考报名条件）。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ind w:firstLine="420"/>
        <w:rPr>
          <w:rFonts w:ascii="黑体" w:eastAsia="黑体" w:hAnsi="黑体" w:cs="黑体"/>
          <w:bCs/>
          <w:color w:val="000000" w:themeColor="text1"/>
          <w:kern w:val="0"/>
          <w:sz w:val="24"/>
          <w:szCs w:val="24"/>
        </w:rPr>
      </w:pPr>
      <w:r w:rsidRPr="0072198B">
        <w:rPr>
          <w:rFonts w:ascii="黑体" w:eastAsia="黑体" w:hAnsi="黑体" w:cs="黑体" w:hint="eastAsia"/>
          <w:bCs/>
          <w:color w:val="000000" w:themeColor="text1"/>
          <w:kern w:val="0"/>
          <w:sz w:val="24"/>
          <w:szCs w:val="24"/>
        </w:rPr>
        <w:t>四、报名和术科测试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（一）报名办法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符合报名条件的考生在5月</w:t>
      </w:r>
      <w:r w:rsidR="00B874C0" w:rsidRPr="0072198B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>7</w:t>
      </w: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日前完成报名。报名时考生携带“学生基本信息”(学籍系统中打印)、</w:t>
      </w:r>
      <w:r w:rsidR="00B874C0" w:rsidRPr="0072198B">
        <w:rPr>
          <w:rFonts w:ascii="仿宋" w:eastAsia="仿宋" w:hAnsi="仿宋" w:hint="eastAsia"/>
          <w:color w:val="000000" w:themeColor="text1"/>
          <w:sz w:val="24"/>
          <w:szCs w:val="28"/>
        </w:rPr>
        <w:t>杭州市临安区2024年普高特长生招生报名表</w:t>
      </w: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和相关特长证明材料(美术类获奖证书原件材料及复印件)，到我校(临安区柏铖街8号)教学处进行报名确认和资格初审。联系人:李老师。联系电话:0571-87918810，18758108183。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(二)术科测试内容及时间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1．测试科目：素描。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lastRenderedPageBreak/>
        <w:t>2．测试形式：静物（测试时长2.5小时）。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3．测试时间：2024年5月</w:t>
      </w:r>
      <w:r w:rsidR="00B874C0" w:rsidRPr="0072198B"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  <w:t>20</w:t>
      </w: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日</w:t>
      </w:r>
      <w:r w:rsidR="00B874C0"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前</w:t>
      </w: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(具体安排另行通知)。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4．测试地点：杭州第十四中学青山</w:t>
      </w:r>
      <w:proofErr w:type="gramStart"/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湖学校</w:t>
      </w:r>
      <w:proofErr w:type="gramEnd"/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(临安区柏铖街8号)，考生凭身份证（原件）参加术科测试。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5．考生需自带画板及绘画用品。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黑体" w:eastAsia="黑体" w:hAnsi="黑体" w:cs="黑体"/>
          <w:color w:val="000000" w:themeColor="text1"/>
          <w:kern w:val="0"/>
          <w:sz w:val="24"/>
          <w14:ligatures w14:val="none"/>
        </w:rPr>
      </w:pPr>
      <w:r w:rsidRPr="0072198B">
        <w:rPr>
          <w:rFonts w:ascii="黑体" w:eastAsia="黑体" w:hAnsi="黑体" w:cs="黑体" w:hint="eastAsia"/>
          <w:color w:val="000000" w:themeColor="text1"/>
          <w:kern w:val="0"/>
          <w:sz w:val="24"/>
          <w14:ligatures w14:val="none"/>
        </w:rPr>
        <w:t>五、录取原则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1.术科测试满分100分，术科成绩大于等于70分为合格。初中毕业升学考试成绩（以下简称“中考成绩”）录取合格线为当年中考位次号2000名及以内。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2.初中毕业升学考试后，所有术科成绩合格，中考成绩位次</w:t>
      </w:r>
      <w:proofErr w:type="gramStart"/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号符合</w:t>
      </w:r>
      <w:proofErr w:type="gramEnd"/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要求的考生，按综合成绩录取，综合成绩由术科成绩、初中毕业升学考试成绩（以下简称“中考成绩”）组成，具体算法为：综合成绩=中考成绩(含加分)×50%+术科测试成绩(总分100分)×6.</w:t>
      </w:r>
      <w:r w:rsidR="00B874C0" w:rsidRPr="0072198B"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  <w:t>6</w:t>
      </w: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×50%。初中毕业升学考试后，按照综合成绩分数优先的原则择优录取。若考生综合成绩相同时，则先按术科成绩排序择优录取，如果术科成绩相同，则按中考总分名次号高低排序。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3.若符合条件的</w:t>
      </w:r>
      <w:proofErr w:type="gramStart"/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考生数未达到</w:t>
      </w:r>
      <w:proofErr w:type="gramEnd"/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该项目招生计划数,将酌情减少特色班招生人数。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4.美术特长生纳入当年各类高中提前批招生。被提前录取的特长生不能参加</w:t>
      </w:r>
      <w:r w:rsidR="00B874C0"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分配生</w:t>
      </w:r>
      <w:r w:rsidR="00B874C0" w:rsidRPr="0072198B"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  <w:t>和</w:t>
      </w: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集中统一招生，未被录取的学生纳入</w:t>
      </w:r>
      <w:r w:rsidR="00B874C0"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分配生</w:t>
      </w:r>
      <w:r w:rsidR="00B874C0" w:rsidRPr="0072198B"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  <w:t>和</w:t>
      </w: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集中统一招生。</w:t>
      </w:r>
    </w:p>
    <w:p w:rsidR="001C388B" w:rsidRPr="0072198B" w:rsidRDefault="00EB2BC8">
      <w:pPr>
        <w:pStyle w:val="a9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14:ligatures w14:val="none"/>
        </w:rPr>
        <w:t>5.若发现有弄虚作假和舞弊行为者，一经查实取消其录取资格。</w:t>
      </w:r>
    </w:p>
    <w:p w:rsidR="001C388B" w:rsidRPr="0072198B" w:rsidRDefault="001C388B">
      <w:pPr>
        <w:pStyle w:val="a9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kern w:val="0"/>
          <w:sz w:val="24"/>
          <w14:ligatures w14:val="none"/>
        </w:rPr>
      </w:pPr>
    </w:p>
    <w:p w:rsidR="001C388B" w:rsidRPr="0072198B" w:rsidRDefault="00EB2BC8">
      <w:pPr>
        <w:widowControl/>
        <w:adjustRightInd w:val="0"/>
        <w:snapToGrid w:val="0"/>
        <w:spacing w:line="360" w:lineRule="auto"/>
        <w:ind w:firstLine="420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4"/>
          <w:szCs w:val="24"/>
        </w:rPr>
        <w:t>本办法由杭州第十四中学青山</w:t>
      </w:r>
      <w:proofErr w:type="gramStart"/>
      <w:r w:rsidRPr="0072198B"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4"/>
          <w:szCs w:val="24"/>
        </w:rPr>
        <w:t>湖学校</w:t>
      </w:r>
      <w:proofErr w:type="gramEnd"/>
      <w:r w:rsidRPr="0072198B"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24"/>
          <w:szCs w:val="24"/>
        </w:rPr>
        <w:t>招生办公室负责解释。</w:t>
      </w:r>
    </w:p>
    <w:p w:rsidR="001C388B" w:rsidRPr="0072198B" w:rsidRDefault="001C388B">
      <w:pPr>
        <w:widowControl/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</w:p>
    <w:p w:rsidR="001C388B" w:rsidRPr="0072198B" w:rsidRDefault="00EB2BC8">
      <w:pPr>
        <w:widowControl/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 xml:space="preserve">                         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 xml:space="preserve">                           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杭州第十四中学青山湖学校</w:t>
      </w:r>
    </w:p>
    <w:p w:rsidR="001C388B" w:rsidRPr="0072198B" w:rsidRDefault="00EB2BC8">
      <w:pPr>
        <w:widowControl/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 w:rsidRPr="0072198B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 xml:space="preserve">                                 2024年4月</w:t>
      </w:r>
      <w:bookmarkEnd w:id="0"/>
    </w:p>
    <w:sectPr w:rsidR="001C388B" w:rsidRPr="007219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WU4M2QzZDM3MGIzY2EyZjNlODJjYjY2MTI4MjUifQ=="/>
  </w:docVars>
  <w:rsids>
    <w:rsidRoot w:val="008035B4"/>
    <w:rsid w:val="F5F79519"/>
    <w:rsid w:val="FEEF8639"/>
    <w:rsid w:val="0000203E"/>
    <w:rsid w:val="00003D9D"/>
    <w:rsid w:val="000126F3"/>
    <w:rsid w:val="000260F2"/>
    <w:rsid w:val="00037C69"/>
    <w:rsid w:val="000407E2"/>
    <w:rsid w:val="000416EE"/>
    <w:rsid w:val="00044143"/>
    <w:rsid w:val="000A3FE1"/>
    <w:rsid w:val="000C02C0"/>
    <w:rsid w:val="000D1CC9"/>
    <w:rsid w:val="000D51EC"/>
    <w:rsid w:val="000E1CE8"/>
    <w:rsid w:val="000E7CE0"/>
    <w:rsid w:val="000F4F98"/>
    <w:rsid w:val="00143617"/>
    <w:rsid w:val="00176490"/>
    <w:rsid w:val="00183A4A"/>
    <w:rsid w:val="001863D1"/>
    <w:rsid w:val="001906EC"/>
    <w:rsid w:val="001A5B85"/>
    <w:rsid w:val="001B0FA0"/>
    <w:rsid w:val="001B1C73"/>
    <w:rsid w:val="001C0D25"/>
    <w:rsid w:val="001C388B"/>
    <w:rsid w:val="001D51F8"/>
    <w:rsid w:val="001D6C19"/>
    <w:rsid w:val="001D772B"/>
    <w:rsid w:val="001E040E"/>
    <w:rsid w:val="001E0B20"/>
    <w:rsid w:val="00216AA8"/>
    <w:rsid w:val="00220C0E"/>
    <w:rsid w:val="00223F10"/>
    <w:rsid w:val="00240EE5"/>
    <w:rsid w:val="00243518"/>
    <w:rsid w:val="00253E4F"/>
    <w:rsid w:val="00270E65"/>
    <w:rsid w:val="00296792"/>
    <w:rsid w:val="00297ED2"/>
    <w:rsid w:val="002A1554"/>
    <w:rsid w:val="002B2339"/>
    <w:rsid w:val="002B49A2"/>
    <w:rsid w:val="002C1F58"/>
    <w:rsid w:val="002C2943"/>
    <w:rsid w:val="002C7B96"/>
    <w:rsid w:val="002E3959"/>
    <w:rsid w:val="003157C3"/>
    <w:rsid w:val="0032169A"/>
    <w:rsid w:val="003241D8"/>
    <w:rsid w:val="00335C62"/>
    <w:rsid w:val="00352B0B"/>
    <w:rsid w:val="0036441E"/>
    <w:rsid w:val="00390414"/>
    <w:rsid w:val="003B2BC6"/>
    <w:rsid w:val="003D57EF"/>
    <w:rsid w:val="003E1C06"/>
    <w:rsid w:val="0040351B"/>
    <w:rsid w:val="00424C35"/>
    <w:rsid w:val="00426759"/>
    <w:rsid w:val="00427739"/>
    <w:rsid w:val="00441170"/>
    <w:rsid w:val="00441DDD"/>
    <w:rsid w:val="004608AE"/>
    <w:rsid w:val="00473C6B"/>
    <w:rsid w:val="00477FEB"/>
    <w:rsid w:val="004B682C"/>
    <w:rsid w:val="004C39A9"/>
    <w:rsid w:val="004D09E0"/>
    <w:rsid w:val="004E6664"/>
    <w:rsid w:val="004F3F9B"/>
    <w:rsid w:val="00504E15"/>
    <w:rsid w:val="00512480"/>
    <w:rsid w:val="0051329D"/>
    <w:rsid w:val="005141A3"/>
    <w:rsid w:val="00515671"/>
    <w:rsid w:val="005256D3"/>
    <w:rsid w:val="00547BD6"/>
    <w:rsid w:val="00560A39"/>
    <w:rsid w:val="00564C12"/>
    <w:rsid w:val="005A3659"/>
    <w:rsid w:val="005A6C32"/>
    <w:rsid w:val="005C0849"/>
    <w:rsid w:val="00620B07"/>
    <w:rsid w:val="00631FEC"/>
    <w:rsid w:val="00637532"/>
    <w:rsid w:val="00644600"/>
    <w:rsid w:val="00650E8B"/>
    <w:rsid w:val="0065200E"/>
    <w:rsid w:val="00655AE1"/>
    <w:rsid w:val="006612CB"/>
    <w:rsid w:val="00681537"/>
    <w:rsid w:val="00682640"/>
    <w:rsid w:val="00685634"/>
    <w:rsid w:val="00692C25"/>
    <w:rsid w:val="006A5602"/>
    <w:rsid w:val="006B1D9C"/>
    <w:rsid w:val="006B40AA"/>
    <w:rsid w:val="006C3EE1"/>
    <w:rsid w:val="006C6FA6"/>
    <w:rsid w:val="006F7909"/>
    <w:rsid w:val="00711916"/>
    <w:rsid w:val="00712F12"/>
    <w:rsid w:val="0072198B"/>
    <w:rsid w:val="007269E0"/>
    <w:rsid w:val="00752D1A"/>
    <w:rsid w:val="00762B0A"/>
    <w:rsid w:val="00765338"/>
    <w:rsid w:val="007803F9"/>
    <w:rsid w:val="00780E04"/>
    <w:rsid w:val="007815E6"/>
    <w:rsid w:val="00790485"/>
    <w:rsid w:val="007A76CC"/>
    <w:rsid w:val="007D678C"/>
    <w:rsid w:val="007F7BB2"/>
    <w:rsid w:val="008035B4"/>
    <w:rsid w:val="00815DD0"/>
    <w:rsid w:val="00822957"/>
    <w:rsid w:val="00841F9B"/>
    <w:rsid w:val="0085284E"/>
    <w:rsid w:val="00882E23"/>
    <w:rsid w:val="008A75B1"/>
    <w:rsid w:val="008B285A"/>
    <w:rsid w:val="008B70AA"/>
    <w:rsid w:val="00963C66"/>
    <w:rsid w:val="00981E5E"/>
    <w:rsid w:val="0099095A"/>
    <w:rsid w:val="009A33F4"/>
    <w:rsid w:val="009A725A"/>
    <w:rsid w:val="009D10E8"/>
    <w:rsid w:val="009F3C0C"/>
    <w:rsid w:val="00A04DF2"/>
    <w:rsid w:val="00A13F2B"/>
    <w:rsid w:val="00A148B8"/>
    <w:rsid w:val="00A51E3C"/>
    <w:rsid w:val="00A55F79"/>
    <w:rsid w:val="00A66A13"/>
    <w:rsid w:val="00A74ABD"/>
    <w:rsid w:val="00A8228F"/>
    <w:rsid w:val="00A86E99"/>
    <w:rsid w:val="00AB0789"/>
    <w:rsid w:val="00AB198C"/>
    <w:rsid w:val="00AB1A0D"/>
    <w:rsid w:val="00AC21C0"/>
    <w:rsid w:val="00AC2310"/>
    <w:rsid w:val="00AD4866"/>
    <w:rsid w:val="00AE3A37"/>
    <w:rsid w:val="00B24C5C"/>
    <w:rsid w:val="00B30015"/>
    <w:rsid w:val="00B60C95"/>
    <w:rsid w:val="00B64922"/>
    <w:rsid w:val="00B71736"/>
    <w:rsid w:val="00B7288F"/>
    <w:rsid w:val="00B775C1"/>
    <w:rsid w:val="00B84033"/>
    <w:rsid w:val="00B849A0"/>
    <w:rsid w:val="00B874C0"/>
    <w:rsid w:val="00BA7148"/>
    <w:rsid w:val="00BB209C"/>
    <w:rsid w:val="00BD2EE2"/>
    <w:rsid w:val="00BE27A4"/>
    <w:rsid w:val="00BE76AD"/>
    <w:rsid w:val="00BF01DF"/>
    <w:rsid w:val="00BF61AF"/>
    <w:rsid w:val="00C012CD"/>
    <w:rsid w:val="00C03320"/>
    <w:rsid w:val="00C046F7"/>
    <w:rsid w:val="00C15229"/>
    <w:rsid w:val="00C5008B"/>
    <w:rsid w:val="00C70AF7"/>
    <w:rsid w:val="00C76213"/>
    <w:rsid w:val="00C84CFC"/>
    <w:rsid w:val="00CB3E30"/>
    <w:rsid w:val="00CF5814"/>
    <w:rsid w:val="00D003D6"/>
    <w:rsid w:val="00D106A4"/>
    <w:rsid w:val="00D32EC4"/>
    <w:rsid w:val="00D32FB8"/>
    <w:rsid w:val="00D604CC"/>
    <w:rsid w:val="00D611C7"/>
    <w:rsid w:val="00D6329B"/>
    <w:rsid w:val="00D76049"/>
    <w:rsid w:val="00DA616A"/>
    <w:rsid w:val="00DC10D3"/>
    <w:rsid w:val="00DC4FD5"/>
    <w:rsid w:val="00DE0500"/>
    <w:rsid w:val="00DF5C23"/>
    <w:rsid w:val="00E0119D"/>
    <w:rsid w:val="00E036E0"/>
    <w:rsid w:val="00E04B3C"/>
    <w:rsid w:val="00E07F78"/>
    <w:rsid w:val="00E11918"/>
    <w:rsid w:val="00E22B1C"/>
    <w:rsid w:val="00E23189"/>
    <w:rsid w:val="00E4096D"/>
    <w:rsid w:val="00E53FC1"/>
    <w:rsid w:val="00E553E1"/>
    <w:rsid w:val="00E60B26"/>
    <w:rsid w:val="00E663C8"/>
    <w:rsid w:val="00E75F51"/>
    <w:rsid w:val="00E918D4"/>
    <w:rsid w:val="00EA4C25"/>
    <w:rsid w:val="00EB2BC8"/>
    <w:rsid w:val="00EB702C"/>
    <w:rsid w:val="00F00056"/>
    <w:rsid w:val="00F12EB5"/>
    <w:rsid w:val="00F32DAE"/>
    <w:rsid w:val="00F32EA6"/>
    <w:rsid w:val="00F34086"/>
    <w:rsid w:val="00F3646A"/>
    <w:rsid w:val="00F40098"/>
    <w:rsid w:val="00F469D9"/>
    <w:rsid w:val="00F52773"/>
    <w:rsid w:val="00F91D84"/>
    <w:rsid w:val="00F93E9D"/>
    <w:rsid w:val="00FA1223"/>
    <w:rsid w:val="00FA6D75"/>
    <w:rsid w:val="00FB627B"/>
    <w:rsid w:val="00FD1809"/>
    <w:rsid w:val="00FE1DCF"/>
    <w:rsid w:val="01416DF2"/>
    <w:rsid w:val="014D3B26"/>
    <w:rsid w:val="02C177F7"/>
    <w:rsid w:val="046E448F"/>
    <w:rsid w:val="0567638B"/>
    <w:rsid w:val="07F10452"/>
    <w:rsid w:val="08DC3FE8"/>
    <w:rsid w:val="0EE93BDA"/>
    <w:rsid w:val="0F054E65"/>
    <w:rsid w:val="0F31382A"/>
    <w:rsid w:val="0F9257F5"/>
    <w:rsid w:val="1122167C"/>
    <w:rsid w:val="124C0EAD"/>
    <w:rsid w:val="12A54313"/>
    <w:rsid w:val="1393376D"/>
    <w:rsid w:val="13CC7483"/>
    <w:rsid w:val="16917576"/>
    <w:rsid w:val="1F682125"/>
    <w:rsid w:val="1FB462EF"/>
    <w:rsid w:val="21A206AB"/>
    <w:rsid w:val="21B74101"/>
    <w:rsid w:val="22104A44"/>
    <w:rsid w:val="22283591"/>
    <w:rsid w:val="26072CF6"/>
    <w:rsid w:val="2751252F"/>
    <w:rsid w:val="288714D8"/>
    <w:rsid w:val="2C424529"/>
    <w:rsid w:val="2DFA0539"/>
    <w:rsid w:val="301270FD"/>
    <w:rsid w:val="33502EF5"/>
    <w:rsid w:val="33914764"/>
    <w:rsid w:val="3C952AEF"/>
    <w:rsid w:val="40913503"/>
    <w:rsid w:val="40FD6C71"/>
    <w:rsid w:val="515B0B26"/>
    <w:rsid w:val="52EE34DC"/>
    <w:rsid w:val="572B44D6"/>
    <w:rsid w:val="58495F26"/>
    <w:rsid w:val="584D024A"/>
    <w:rsid w:val="5BAA5AC3"/>
    <w:rsid w:val="5F127F39"/>
    <w:rsid w:val="61AE5A54"/>
    <w:rsid w:val="62CC4C11"/>
    <w:rsid w:val="63E37DC4"/>
    <w:rsid w:val="655E00E8"/>
    <w:rsid w:val="6A083C53"/>
    <w:rsid w:val="6D8049B5"/>
    <w:rsid w:val="6E9E4075"/>
    <w:rsid w:val="73004A35"/>
    <w:rsid w:val="78A86655"/>
    <w:rsid w:val="7B9B07A1"/>
    <w:rsid w:val="7C96389F"/>
    <w:rsid w:val="7CD12A58"/>
    <w:rsid w:val="7DE93642"/>
    <w:rsid w:val="7FB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No Spacing"/>
    <w:autoRedefine/>
    <w:uiPriority w:val="1"/>
    <w:qFormat/>
    <w:pPr>
      <w:widowControl w:val="0"/>
    </w:pPr>
    <w:rPr>
      <w:kern w:val="2"/>
      <w:sz w:val="22"/>
      <w:szCs w:val="24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No Spacing"/>
    <w:autoRedefine/>
    <w:uiPriority w:val="1"/>
    <w:qFormat/>
    <w:pPr>
      <w:widowControl w:val="0"/>
    </w:pPr>
    <w:rPr>
      <w:kern w:val="2"/>
      <w:sz w:val="22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CHINA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严科君</cp:lastModifiedBy>
  <cp:revision>3</cp:revision>
  <cp:lastPrinted>2024-04-07T00:21:00Z</cp:lastPrinted>
  <dcterms:created xsi:type="dcterms:W3CDTF">2024-04-17T11:46:00Z</dcterms:created>
  <dcterms:modified xsi:type="dcterms:W3CDTF">2024-04-23T00:15:00Z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58CFC432021D4CBF9F47E02590902330_13</vt:lpwstr>
  </property>
</Properties>
</file>